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D341C6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341C6" w:rsidRPr="00CD4982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341C6" w:rsidRPr="00727886" w:rsidRDefault="00D341C6" w:rsidP="00D341C6">
            <w:pPr>
              <w:rPr>
                <w:i/>
              </w:rPr>
            </w:pPr>
          </w:p>
          <w:p w:rsidR="00D341C6" w:rsidRPr="008A7782" w:rsidRDefault="00D341C6" w:rsidP="008A7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1C6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D341C6" w:rsidRPr="00CD4982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D341C6" w:rsidRPr="0040544D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41C6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D341C6" w:rsidRPr="00E538C0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D341C6" w:rsidRPr="0040544D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41C6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341C6" w:rsidRPr="00CD4982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341C6" w:rsidRPr="0040544D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41C6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D341C6" w:rsidRPr="00CD4982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D341C6" w:rsidRPr="0040544D" w:rsidRDefault="00D341C6" w:rsidP="00D34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455A5D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A7782">
              <w:rPr>
                <w:rFonts w:ascii="Times New Roman" w:hAnsi="Times New Roman" w:cs="Times New Roman"/>
              </w:rPr>
              <w:t>Návrh zákona predpokladá pozitívny vplyv v súvislosti s navýšením objemu finančných prostriedkov v novozriadenom fonde na podporu kultúry národnostných menšín pre žiadateľov všetkých národnostných menšín žijúcich na Slovensku so zameraním na podporu ich kultúrnych a vedeckých aktivít.</w:t>
            </w:r>
            <w:bookmarkStart w:id="0" w:name="_GoBack"/>
            <w:bookmarkEnd w:id="0"/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90328E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A1" w:rsidRDefault="00F20CA1" w:rsidP="001D6749">
      <w:pPr>
        <w:spacing w:after="0" w:line="240" w:lineRule="auto"/>
      </w:pPr>
      <w:r>
        <w:separator/>
      </w:r>
    </w:p>
  </w:endnote>
  <w:endnote w:type="continuationSeparator" w:id="0">
    <w:p w:rsidR="00F20CA1" w:rsidRDefault="00F20CA1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55A5D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55A5D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A1" w:rsidRDefault="00F20CA1" w:rsidP="001D6749">
      <w:pPr>
        <w:spacing w:after="0" w:line="240" w:lineRule="auto"/>
      </w:pPr>
      <w:r>
        <w:separator/>
      </w:r>
    </w:p>
  </w:footnote>
  <w:footnote w:type="continuationSeparator" w:id="0">
    <w:p w:rsidR="00F20CA1" w:rsidRDefault="00F20CA1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37B57"/>
    <w:rsid w:val="000670A9"/>
    <w:rsid w:val="000F541E"/>
    <w:rsid w:val="00165321"/>
    <w:rsid w:val="001D3216"/>
    <w:rsid w:val="001D6749"/>
    <w:rsid w:val="001F7932"/>
    <w:rsid w:val="00204D10"/>
    <w:rsid w:val="00224847"/>
    <w:rsid w:val="00227A26"/>
    <w:rsid w:val="00275F99"/>
    <w:rsid w:val="002808A9"/>
    <w:rsid w:val="00337B5D"/>
    <w:rsid w:val="003541E9"/>
    <w:rsid w:val="00357E2A"/>
    <w:rsid w:val="00362CBF"/>
    <w:rsid w:val="003849C7"/>
    <w:rsid w:val="0040544D"/>
    <w:rsid w:val="00455A5D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A4F7C"/>
    <w:rsid w:val="008A7782"/>
    <w:rsid w:val="0090328E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6827"/>
    <w:rsid w:val="00C77AA2"/>
    <w:rsid w:val="00CA023C"/>
    <w:rsid w:val="00CA3E12"/>
    <w:rsid w:val="00CA6BAF"/>
    <w:rsid w:val="00CB3623"/>
    <w:rsid w:val="00CD4982"/>
    <w:rsid w:val="00D341C6"/>
    <w:rsid w:val="00D829FE"/>
    <w:rsid w:val="00D921AE"/>
    <w:rsid w:val="00DA4453"/>
    <w:rsid w:val="00E13452"/>
    <w:rsid w:val="00E22685"/>
    <w:rsid w:val="00E40428"/>
    <w:rsid w:val="00E538C0"/>
    <w:rsid w:val="00EF0C21"/>
    <w:rsid w:val="00F20CA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y"/>
    <w:rsid w:val="00D341C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y"/>
    <w:rsid w:val="00D341C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246B-F497-405B-948C-97F612E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Komárová Zuzana</cp:lastModifiedBy>
  <cp:revision>2</cp:revision>
  <cp:lastPrinted>2016-03-03T08:34:00Z</cp:lastPrinted>
  <dcterms:created xsi:type="dcterms:W3CDTF">2017-02-01T08:38:00Z</dcterms:created>
  <dcterms:modified xsi:type="dcterms:W3CDTF">2017-02-01T08:38:00Z</dcterms:modified>
</cp:coreProperties>
</file>